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1A" w:rsidRDefault="00710CFA" w:rsidP="00E430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214017"/>
            <wp:effectExtent l="19050" t="0" r="3175" b="0"/>
            <wp:docPr id="1" name="Рисунок 1" descr="C:\Users\Нелли\Desktop\положения скан\о просещении учебных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о просещении учебных зан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01A" w:rsidRDefault="00E4301A" w:rsidP="00E430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01A" w:rsidRDefault="00E4301A" w:rsidP="00E430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01A" w:rsidRPr="004D4DD6" w:rsidRDefault="00E4301A" w:rsidP="00710CFA">
      <w:pPr>
        <w:rPr>
          <w:rFonts w:ascii="Times New Roman" w:hAnsi="Times New Roman"/>
          <w:b/>
          <w:sz w:val="28"/>
          <w:szCs w:val="28"/>
        </w:rPr>
      </w:pPr>
      <w:r w:rsidRPr="004D4DD6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E4301A" w:rsidRPr="008668CB" w:rsidRDefault="00E4301A" w:rsidP="00AD439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Настоящее Положение устанавливает прядок посещения учебных занятий участниками образовательного процесса и призвано обеспечить:</w:t>
      </w:r>
    </w:p>
    <w:p w:rsidR="00E4301A" w:rsidRPr="008668CB" w:rsidRDefault="00E4301A" w:rsidP="00AD43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права учащихся н</w:t>
      </w:r>
      <w:r>
        <w:rPr>
          <w:rFonts w:ascii="Times New Roman" w:hAnsi="Times New Roman"/>
          <w:sz w:val="28"/>
          <w:szCs w:val="28"/>
        </w:rPr>
        <w:t xml:space="preserve">а получение образования </w:t>
      </w:r>
      <w:r w:rsidRPr="008668CB">
        <w:rPr>
          <w:rFonts w:ascii="Times New Roman" w:hAnsi="Times New Roman"/>
          <w:sz w:val="28"/>
          <w:szCs w:val="28"/>
        </w:rPr>
        <w:t>в соответствии Законом РФ «Об</w:t>
      </w:r>
      <w:r w:rsidR="00893817">
        <w:rPr>
          <w:rFonts w:ascii="Times New Roman" w:hAnsi="Times New Roman"/>
          <w:sz w:val="28"/>
          <w:szCs w:val="28"/>
        </w:rPr>
        <w:t xml:space="preserve"> образовании» и Уставом МБУ ДО</w:t>
      </w:r>
      <w:r w:rsidRPr="008668CB">
        <w:rPr>
          <w:rFonts w:ascii="Times New Roman" w:hAnsi="Times New Roman"/>
          <w:sz w:val="28"/>
          <w:szCs w:val="28"/>
        </w:rPr>
        <w:t xml:space="preserve"> «ЦДТ»;</w:t>
      </w:r>
    </w:p>
    <w:p w:rsidR="00E4301A" w:rsidRPr="008668CB" w:rsidRDefault="00E4301A" w:rsidP="00AD43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Законом  РФ «Об образовании»</w:t>
      </w:r>
      <w:r w:rsidRPr="008668CB">
        <w:rPr>
          <w:rFonts w:ascii="Times New Roman" w:hAnsi="Times New Roman"/>
          <w:i/>
          <w:sz w:val="28"/>
          <w:szCs w:val="28"/>
        </w:rPr>
        <w:t xml:space="preserve"> </w:t>
      </w:r>
      <w:r w:rsidRPr="008668CB">
        <w:rPr>
          <w:rFonts w:ascii="Times New Roman" w:hAnsi="Times New Roman"/>
          <w:sz w:val="28"/>
          <w:szCs w:val="28"/>
        </w:rPr>
        <w:t xml:space="preserve">и Уставом </w:t>
      </w:r>
      <w:r w:rsidR="00893817">
        <w:rPr>
          <w:rFonts w:ascii="Times New Roman" w:hAnsi="Times New Roman"/>
          <w:sz w:val="28"/>
          <w:szCs w:val="28"/>
        </w:rPr>
        <w:t>МБУ ДО</w:t>
      </w:r>
      <w:r w:rsidRPr="00E4301A">
        <w:rPr>
          <w:rFonts w:ascii="Times New Roman" w:hAnsi="Times New Roman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sz w:val="28"/>
          <w:szCs w:val="28"/>
        </w:rPr>
        <w:t>;</w:t>
      </w:r>
    </w:p>
    <w:p w:rsidR="00E4301A" w:rsidRPr="008668CB" w:rsidRDefault="00E4301A" w:rsidP="00AD43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права учителей на свободу творчества (ст. 55</w:t>
      </w:r>
      <w:r w:rsidRPr="008668CB">
        <w:rPr>
          <w:rFonts w:ascii="Times New Roman" w:hAnsi="Times New Roman"/>
          <w:i/>
          <w:sz w:val="28"/>
          <w:szCs w:val="28"/>
        </w:rPr>
        <w:t xml:space="preserve"> </w:t>
      </w:r>
      <w:r w:rsidRPr="008668CB">
        <w:rPr>
          <w:rFonts w:ascii="Times New Roman" w:hAnsi="Times New Roman"/>
          <w:sz w:val="28"/>
          <w:szCs w:val="28"/>
        </w:rPr>
        <w:t>Закона РФ «Об образовании» и ст.44 Конституции РФ);</w:t>
      </w:r>
    </w:p>
    <w:p w:rsidR="00E4301A" w:rsidRPr="008668CB" w:rsidRDefault="00E4301A" w:rsidP="00AD43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права руководителей </w:t>
      </w:r>
      <w:r w:rsidR="00893817">
        <w:rPr>
          <w:rFonts w:ascii="Times New Roman" w:hAnsi="Times New Roman"/>
          <w:sz w:val="28"/>
          <w:szCs w:val="28"/>
        </w:rPr>
        <w:t>МБУ ДО</w:t>
      </w:r>
      <w:r w:rsidRPr="00E4301A">
        <w:rPr>
          <w:rFonts w:ascii="Times New Roman" w:hAnsi="Times New Roman"/>
          <w:sz w:val="28"/>
          <w:szCs w:val="28"/>
        </w:rPr>
        <w:t xml:space="preserve"> «ЦДТ»</w:t>
      </w:r>
      <w:r>
        <w:rPr>
          <w:rFonts w:ascii="Times New Roman" w:hAnsi="Times New Roman"/>
          <w:sz w:val="28"/>
          <w:szCs w:val="28"/>
        </w:rPr>
        <w:t xml:space="preserve"> на осуществление контроля над</w:t>
      </w:r>
      <w:r w:rsidRPr="008668CB">
        <w:rPr>
          <w:rFonts w:ascii="Times New Roman" w:hAnsi="Times New Roman"/>
          <w:sz w:val="28"/>
          <w:szCs w:val="28"/>
        </w:rPr>
        <w:t xml:space="preserve"> соблюдением законодательства (ст. 32 Закона РФ «Об образовании»);</w:t>
      </w:r>
    </w:p>
    <w:p w:rsidR="00E4301A" w:rsidRPr="008668CB" w:rsidRDefault="00E4301A" w:rsidP="00AD43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права руководителей управления образования на осуществление инспектирования (ст. 31 Закона РФ «Об образовании»).</w:t>
      </w:r>
    </w:p>
    <w:p w:rsidR="00E4301A" w:rsidRPr="008668CB" w:rsidRDefault="00E4301A" w:rsidP="00AD439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 Под учебным занятием (определенным Уставом </w:t>
      </w:r>
      <w:r w:rsidR="00893817">
        <w:rPr>
          <w:rFonts w:ascii="Times New Roman" w:hAnsi="Times New Roman"/>
          <w:sz w:val="28"/>
          <w:szCs w:val="28"/>
        </w:rPr>
        <w:t>МБУ ДО</w:t>
      </w:r>
      <w:r w:rsidRPr="00E4301A">
        <w:rPr>
          <w:rFonts w:ascii="Times New Roman" w:hAnsi="Times New Roman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sz w:val="28"/>
          <w:szCs w:val="28"/>
        </w:rPr>
        <w:t>, учебными планами,  расписанием) понимается:</w:t>
      </w:r>
    </w:p>
    <w:p w:rsidR="00E4301A" w:rsidRPr="008668CB" w:rsidRDefault="00E4301A" w:rsidP="00AD43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индивидуальные и групповые занятия в дополнительном образовании;</w:t>
      </w:r>
    </w:p>
    <w:p w:rsidR="00E4301A" w:rsidRPr="00B27325" w:rsidRDefault="00E4301A" w:rsidP="00AD43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мероприятия</w:t>
      </w:r>
    </w:p>
    <w:p w:rsidR="00E4301A" w:rsidRPr="008668CB" w:rsidRDefault="00E4301A" w:rsidP="00AD4397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4301A" w:rsidRPr="008668CB" w:rsidRDefault="00E4301A" w:rsidP="00AD439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Участниками образовательного процесса являются:</w:t>
      </w:r>
    </w:p>
    <w:p w:rsidR="00E4301A" w:rsidRPr="008668CB" w:rsidRDefault="00E4301A" w:rsidP="00AD43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педагогический коллектив;</w:t>
      </w:r>
    </w:p>
    <w:p w:rsidR="00E4301A" w:rsidRPr="008668CB" w:rsidRDefault="00E4301A" w:rsidP="00AD43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обучающиеся (воспитанники);</w:t>
      </w:r>
    </w:p>
    <w:p w:rsidR="00E4301A" w:rsidRPr="008668CB" w:rsidRDefault="00E4301A" w:rsidP="00AD43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родители (законные представители и родительская общественность).</w:t>
      </w:r>
    </w:p>
    <w:p w:rsidR="00E4301A" w:rsidRPr="008668CB" w:rsidRDefault="00E4301A" w:rsidP="00AD4397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4301A" w:rsidRPr="008668CB" w:rsidRDefault="00E4301A" w:rsidP="00AD43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68CB">
        <w:rPr>
          <w:rFonts w:ascii="Times New Roman" w:hAnsi="Times New Roman"/>
          <w:b/>
          <w:sz w:val="28"/>
          <w:szCs w:val="28"/>
        </w:rPr>
        <w:t xml:space="preserve">Посещение учебных занятий администрацией </w:t>
      </w:r>
      <w:r w:rsidR="00893817">
        <w:rPr>
          <w:rFonts w:ascii="Times New Roman" w:hAnsi="Times New Roman"/>
          <w:b/>
          <w:sz w:val="28"/>
          <w:szCs w:val="28"/>
        </w:rPr>
        <w:t>МБУ ДО</w:t>
      </w:r>
      <w:r w:rsidRPr="00E4301A">
        <w:rPr>
          <w:rFonts w:ascii="Times New Roman" w:hAnsi="Times New Roman"/>
          <w:b/>
          <w:sz w:val="28"/>
          <w:szCs w:val="28"/>
        </w:rPr>
        <w:t xml:space="preserve"> «ЦДТ»</w:t>
      </w:r>
    </w:p>
    <w:p w:rsidR="00E4301A" w:rsidRPr="008668CB" w:rsidRDefault="00E4301A" w:rsidP="00AD4397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Администрация Центра детского творчества посещает учебные занятия в соответствии с утвержденным планом работы на основании Положения о мониторинге образовательного процесса.  </w:t>
      </w:r>
      <w:r w:rsidRPr="008668CB">
        <w:rPr>
          <w:rFonts w:ascii="Times New Roman" w:hAnsi="Times New Roman"/>
          <w:color w:val="000000"/>
          <w:sz w:val="28"/>
          <w:szCs w:val="28"/>
        </w:rPr>
        <w:t>График открытых занятий и воспитательных мероприятий в рамках плановых проверок доводится до сведения педагогов в начале учебного года (сентябрь).</w:t>
      </w:r>
    </w:p>
    <w:p w:rsidR="00E4301A" w:rsidRPr="008668CB" w:rsidRDefault="00E4301A" w:rsidP="00AD439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Основными целями посещения занятий являются:</w:t>
      </w:r>
    </w:p>
    <w:p w:rsidR="00E4301A" w:rsidRPr="008668CB" w:rsidRDefault="00E4301A" w:rsidP="00AD43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помощь в выполнении профессиональных задач;</w:t>
      </w:r>
    </w:p>
    <w:p w:rsidR="00E4301A" w:rsidRPr="008668CB" w:rsidRDefault="00E4301A" w:rsidP="00AD43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</w:t>
      </w:r>
      <w:r w:rsidRPr="008668CB">
        <w:rPr>
          <w:rFonts w:ascii="Times New Roman" w:hAnsi="Times New Roman"/>
          <w:sz w:val="28"/>
          <w:szCs w:val="28"/>
        </w:rPr>
        <w:t xml:space="preserve"> деятельностью педагогов дополнительного образования по вопросу усвоения </w:t>
      </w:r>
      <w:r>
        <w:rPr>
          <w:rFonts w:ascii="Times New Roman" w:hAnsi="Times New Roman"/>
          <w:sz w:val="28"/>
          <w:szCs w:val="28"/>
        </w:rPr>
        <w:t xml:space="preserve">учащимися </w:t>
      </w:r>
      <w:r w:rsidRPr="008668CB">
        <w:rPr>
          <w:rFonts w:ascii="Times New Roman" w:hAnsi="Times New Roman"/>
          <w:sz w:val="28"/>
          <w:szCs w:val="28"/>
        </w:rPr>
        <w:t>образовательных программ;</w:t>
      </w:r>
    </w:p>
    <w:p w:rsidR="00E4301A" w:rsidRPr="008668CB" w:rsidRDefault="00E4301A" w:rsidP="00AD43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инспектирование деятельности педагогических работников;</w:t>
      </w:r>
    </w:p>
    <w:p w:rsidR="00E4301A" w:rsidRPr="008668CB" w:rsidRDefault="00E4301A" w:rsidP="00AD43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соблюдения</w:t>
      </w:r>
      <w:r w:rsidRPr="008668CB">
        <w:rPr>
          <w:rFonts w:ascii="Times New Roman" w:hAnsi="Times New Roman"/>
          <w:sz w:val="28"/>
          <w:szCs w:val="28"/>
        </w:rPr>
        <w:t xml:space="preserve"> законодательства в сфере воспитания и обучения;</w:t>
      </w:r>
    </w:p>
    <w:p w:rsidR="00E4301A" w:rsidRPr="008668CB" w:rsidRDefault="00E4301A" w:rsidP="00AD43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повышение эффективности результатов работы </w:t>
      </w:r>
      <w:r w:rsidR="00893817">
        <w:rPr>
          <w:rFonts w:ascii="Times New Roman" w:hAnsi="Times New Roman"/>
          <w:sz w:val="28"/>
          <w:szCs w:val="28"/>
        </w:rPr>
        <w:t>МБУ ДО</w:t>
      </w:r>
      <w:r w:rsidRPr="00E4301A">
        <w:rPr>
          <w:rFonts w:ascii="Times New Roman" w:hAnsi="Times New Roman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sz w:val="28"/>
          <w:szCs w:val="28"/>
        </w:rPr>
        <w:t>.</w:t>
      </w:r>
    </w:p>
    <w:p w:rsidR="00E4301A" w:rsidRPr="008668CB" w:rsidRDefault="00E4301A" w:rsidP="00AD439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lastRenderedPageBreak/>
        <w:t xml:space="preserve"> Порядок посещения занятий:</w:t>
      </w:r>
    </w:p>
    <w:p w:rsidR="00E4301A" w:rsidRPr="008668CB" w:rsidRDefault="00E4301A" w:rsidP="00AD4397">
      <w:pPr>
        <w:pStyle w:val="a3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 xml:space="preserve">Без разрешения (согласия) педагога его уроки и воспитательные мероприятия могут посещать руководители </w:t>
      </w:r>
      <w:r w:rsidR="00893817">
        <w:rPr>
          <w:rFonts w:ascii="Times New Roman" w:hAnsi="Times New Roman"/>
          <w:color w:val="000000"/>
          <w:sz w:val="28"/>
          <w:szCs w:val="28"/>
        </w:rPr>
        <w:t>МБУ ДО</w:t>
      </w:r>
      <w:r w:rsidRPr="00E4301A">
        <w:rPr>
          <w:rFonts w:ascii="Times New Roman" w:hAnsi="Times New Roman"/>
          <w:color w:val="000000"/>
          <w:sz w:val="28"/>
          <w:szCs w:val="28"/>
        </w:rPr>
        <w:t xml:space="preserve"> «ЦДТ»</w:t>
      </w:r>
      <w:r>
        <w:rPr>
          <w:rFonts w:ascii="Times New Roman" w:hAnsi="Times New Roman"/>
          <w:color w:val="000000"/>
          <w:sz w:val="28"/>
          <w:szCs w:val="28"/>
        </w:rPr>
        <w:t xml:space="preserve"> и управления образования;</w:t>
      </w:r>
    </w:p>
    <w:p w:rsidR="00E4301A" w:rsidRPr="008668CB" w:rsidRDefault="00E4301A" w:rsidP="00AD4397">
      <w:pPr>
        <w:pStyle w:val="a3"/>
        <w:numPr>
          <w:ilvl w:val="0"/>
          <w:numId w:val="15"/>
        </w:numPr>
        <w:tabs>
          <w:tab w:val="left" w:pos="-129"/>
        </w:tabs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 xml:space="preserve">другие работники (ученые, журналисты, педагоги) посещают занятия и воспитательные мероприятия с разрешения директора </w:t>
      </w:r>
      <w:r w:rsidR="00893817">
        <w:rPr>
          <w:rFonts w:ascii="Times New Roman" w:hAnsi="Times New Roman"/>
          <w:color w:val="000000"/>
          <w:sz w:val="28"/>
          <w:szCs w:val="28"/>
        </w:rPr>
        <w:t>МБУ ДО</w:t>
      </w:r>
      <w:r w:rsidRPr="00E4301A">
        <w:rPr>
          <w:rFonts w:ascii="Times New Roman" w:hAnsi="Times New Roman"/>
          <w:color w:val="000000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color w:val="000000"/>
          <w:sz w:val="28"/>
          <w:szCs w:val="28"/>
        </w:rPr>
        <w:t xml:space="preserve"> и педагога.</w:t>
      </w:r>
    </w:p>
    <w:p w:rsidR="00E4301A" w:rsidRPr="008668CB" w:rsidRDefault="00E4301A" w:rsidP="00AD4397">
      <w:pPr>
        <w:pStyle w:val="a3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 xml:space="preserve"> не допускается посещение занятия и воспитательного мероприятия лицам, не имеющим отношения к учебно-воспитательному процессу и его субъектам.</w:t>
      </w:r>
    </w:p>
    <w:p w:rsidR="00E4301A" w:rsidRPr="008668CB" w:rsidRDefault="00E4301A" w:rsidP="00AD4397">
      <w:pPr>
        <w:pStyle w:val="a3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 xml:space="preserve"> посещение открытых занятий и воспитательных мероприятий, проводимых в рамках научно-практических конференций, методических семинаров и т.п. разрешается всем участникам.</w:t>
      </w:r>
    </w:p>
    <w:p w:rsidR="00E4301A" w:rsidRPr="008668CB" w:rsidRDefault="00E4301A" w:rsidP="00AD4397">
      <w:pPr>
        <w:pStyle w:val="a3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>по уважительным причинам педагог имеет право просить перенести посещение занятия должностными лицами на другое время (болезнь педагога, отсутствие на занятии большего числа воспитанников из-за эпидемии и т. п.)</w:t>
      </w:r>
    </w:p>
    <w:p w:rsidR="00E4301A" w:rsidRPr="008668CB" w:rsidRDefault="00E4301A" w:rsidP="00AD4397">
      <w:pPr>
        <w:pStyle w:val="a3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>работники, посещающие урок или воспитательные мероприятие (в том числе занимающиеся изучением педагогического опыта), обязаны убедиться в отсутствии обстоятельств, препятствующих посещению (болезнь педагога, низкая температура в классе и т.д.)</w:t>
      </w:r>
    </w:p>
    <w:p w:rsidR="00E4301A" w:rsidRPr="008668CB" w:rsidRDefault="00E4301A" w:rsidP="00AD4397">
      <w:pPr>
        <w:pStyle w:val="a3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>обязательно предварительное ознакомление педагога с целями посещения занятия или воспитательного мероприятия.</w:t>
      </w:r>
    </w:p>
    <w:p w:rsidR="00E4301A" w:rsidRPr="008668CB" w:rsidRDefault="00E4301A" w:rsidP="00AD43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администратор предупреждает педагога о своем посещении его занятия, либо посещает занятие по утвержденному графику;</w:t>
      </w:r>
    </w:p>
    <w:p w:rsidR="00E4301A" w:rsidRPr="008668CB" w:rsidRDefault="00E4301A" w:rsidP="00AD4397">
      <w:pPr>
        <w:pStyle w:val="a3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>педагог вправе знать имя и место работы посещающего занятие работника (в случаях, когда занятие или воспитательное мероприятие посещают работники других учреждений и организаций), требовать предъявление служебного удостоверения.</w:t>
      </w:r>
    </w:p>
    <w:p w:rsidR="00E4301A" w:rsidRPr="008668CB" w:rsidRDefault="00E4301A" w:rsidP="00AD4397">
      <w:pPr>
        <w:pStyle w:val="a3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 xml:space="preserve">должностное лицо, обладающее правом контроля (руководство </w:t>
      </w:r>
      <w:r w:rsidR="00893817">
        <w:rPr>
          <w:rFonts w:ascii="Times New Roman" w:hAnsi="Times New Roman"/>
          <w:color w:val="000000"/>
          <w:sz w:val="28"/>
          <w:szCs w:val="28"/>
        </w:rPr>
        <w:t>МБУ ДО</w:t>
      </w:r>
      <w:r w:rsidRPr="00E4301A">
        <w:rPr>
          <w:rFonts w:ascii="Times New Roman" w:hAnsi="Times New Roman"/>
          <w:color w:val="000000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color w:val="000000"/>
          <w:sz w:val="28"/>
          <w:szCs w:val="28"/>
        </w:rPr>
        <w:t xml:space="preserve"> и работники управления образованием), может предварительно ознакомиться с тематическим планом педагога, дополнительной образовательной программой.</w:t>
      </w:r>
    </w:p>
    <w:p w:rsidR="00E4301A" w:rsidRPr="008668CB" w:rsidRDefault="00E4301A" w:rsidP="00AD4397">
      <w:pPr>
        <w:pStyle w:val="a3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68C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668CB">
        <w:rPr>
          <w:rFonts w:ascii="Times New Roman" w:hAnsi="Times New Roman"/>
          <w:color w:val="000000"/>
          <w:sz w:val="28"/>
          <w:szCs w:val="28"/>
        </w:rPr>
        <w:t xml:space="preserve"> наполняемостью групп производит руководство </w:t>
      </w:r>
      <w:r w:rsidR="00893817">
        <w:rPr>
          <w:rFonts w:ascii="Times New Roman" w:hAnsi="Times New Roman"/>
          <w:color w:val="000000"/>
          <w:sz w:val="28"/>
          <w:szCs w:val="28"/>
        </w:rPr>
        <w:t xml:space="preserve">МБУ ДО </w:t>
      </w:r>
      <w:r w:rsidRPr="00E4301A">
        <w:rPr>
          <w:rFonts w:ascii="Times New Roman" w:hAnsi="Times New Roman"/>
          <w:color w:val="000000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color w:val="000000"/>
          <w:sz w:val="28"/>
          <w:szCs w:val="28"/>
        </w:rPr>
        <w:t xml:space="preserve"> и управление образования вначале занятия или в конце занятия.</w:t>
      </w:r>
    </w:p>
    <w:p w:rsidR="00E4301A" w:rsidRPr="008668CB" w:rsidRDefault="00E4301A" w:rsidP="00AD439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администратор имеет право, если это необходимо, беседовать с учащимися после занятия на интересующую его тему в присутствии педагога;</w:t>
      </w:r>
    </w:p>
    <w:p w:rsidR="00E4301A" w:rsidRPr="008668CB" w:rsidRDefault="00E4301A" w:rsidP="00AD4397">
      <w:pPr>
        <w:pStyle w:val="a3"/>
        <w:numPr>
          <w:ilvl w:val="1"/>
          <w:numId w:val="6"/>
        </w:num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во время посещения занятий администратор не имеет права: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lastRenderedPageBreak/>
        <w:t>а) появляться на занятии (воспитательном мероприятии) после его начала;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б) вмешиваться в ход его проведения;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в) выходить во время занятия (за исключением экстремальных случаев);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г) пользоваться мобильной связью;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д) покидать занятие до его завершения.</w:t>
      </w:r>
    </w:p>
    <w:p w:rsidR="00E4301A" w:rsidRPr="008668CB" w:rsidRDefault="00E4301A" w:rsidP="00AD4397">
      <w:pPr>
        <w:pStyle w:val="a3"/>
        <w:numPr>
          <w:ilvl w:val="1"/>
          <w:numId w:val="6"/>
        </w:num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после посещения занятия обязательно собеседование                  администратора и преподавателя  по следующим направлениям:</w:t>
      </w:r>
    </w:p>
    <w:p w:rsidR="00E4301A" w:rsidRPr="008668CB" w:rsidRDefault="00E4301A" w:rsidP="00AD4397">
      <w:pPr>
        <w:tabs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668CB">
        <w:rPr>
          <w:rFonts w:ascii="Times New Roman" w:hAnsi="Times New Roman"/>
          <w:sz w:val="28"/>
          <w:szCs w:val="28"/>
        </w:rPr>
        <w:t xml:space="preserve"> а) самоанализ занятия педагогом;</w:t>
      </w:r>
    </w:p>
    <w:p w:rsidR="00E4301A" w:rsidRPr="008668CB" w:rsidRDefault="00E4301A" w:rsidP="00AD4397">
      <w:pPr>
        <w:tabs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668CB">
        <w:rPr>
          <w:rFonts w:ascii="Times New Roman" w:hAnsi="Times New Roman"/>
          <w:sz w:val="28"/>
          <w:szCs w:val="28"/>
        </w:rPr>
        <w:t xml:space="preserve">  б) анализ занятия администратором, руководителем МО, его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668CB">
        <w:rPr>
          <w:rFonts w:ascii="Times New Roman" w:hAnsi="Times New Roman"/>
          <w:sz w:val="28"/>
          <w:szCs w:val="28"/>
        </w:rPr>
        <w:t>посетившим;</w:t>
      </w:r>
    </w:p>
    <w:p w:rsidR="00E4301A" w:rsidRPr="008668CB" w:rsidRDefault="00E4301A" w:rsidP="00AD4397">
      <w:pPr>
        <w:tabs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668CB">
        <w:rPr>
          <w:rFonts w:ascii="Times New Roman" w:hAnsi="Times New Roman"/>
          <w:sz w:val="28"/>
          <w:szCs w:val="28"/>
        </w:rPr>
        <w:t xml:space="preserve"> в) согласование выводов учителя и администратора по результатам посещенного урока.</w:t>
      </w:r>
    </w:p>
    <w:p w:rsidR="00E4301A" w:rsidRPr="008668CB" w:rsidRDefault="00E4301A" w:rsidP="00AD4397">
      <w:pPr>
        <w:tabs>
          <w:tab w:val="left" w:pos="900"/>
          <w:tab w:val="left" w:pos="993"/>
          <w:tab w:val="left" w:pos="1276"/>
        </w:tabs>
        <w:spacing w:after="0" w:line="240" w:lineRule="auto"/>
        <w:ind w:left="1276" w:firstLine="142"/>
        <w:jc w:val="both"/>
        <w:rPr>
          <w:rFonts w:ascii="Times New Roman" w:hAnsi="Times New Roman"/>
          <w:sz w:val="28"/>
          <w:szCs w:val="28"/>
        </w:rPr>
      </w:pPr>
    </w:p>
    <w:p w:rsidR="00E4301A" w:rsidRPr="008668CB" w:rsidRDefault="00E4301A" w:rsidP="00AD4397">
      <w:pPr>
        <w:numPr>
          <w:ilvl w:val="0"/>
          <w:numId w:val="1"/>
        </w:num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68CB">
        <w:rPr>
          <w:rFonts w:ascii="Times New Roman" w:hAnsi="Times New Roman"/>
          <w:b/>
          <w:sz w:val="28"/>
          <w:szCs w:val="28"/>
        </w:rPr>
        <w:t>Посещение занятий родителями (законными представители) учащихся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</w:r>
      <w:r w:rsidRPr="008668CB">
        <w:rPr>
          <w:rFonts w:ascii="Times New Roman" w:hAnsi="Times New Roman"/>
          <w:sz w:val="28"/>
          <w:szCs w:val="28"/>
        </w:rPr>
        <w:tab/>
      </w:r>
      <w:r w:rsidRPr="008668CB">
        <w:rPr>
          <w:rFonts w:ascii="Times New Roman" w:hAnsi="Times New Roman"/>
          <w:sz w:val="28"/>
          <w:szCs w:val="28"/>
        </w:rPr>
        <w:tab/>
        <w:t xml:space="preserve">3.1 Родители (законные представители), на основании ст.7 Закона РФ «Об образовании», имеют право посещать любые занятия в </w:t>
      </w:r>
      <w:r w:rsidR="00893817">
        <w:rPr>
          <w:rFonts w:ascii="Times New Roman" w:hAnsi="Times New Roman"/>
          <w:sz w:val="28"/>
          <w:szCs w:val="28"/>
        </w:rPr>
        <w:t>МБУ ДО</w:t>
      </w:r>
      <w:r w:rsidRPr="00E4301A">
        <w:rPr>
          <w:rFonts w:ascii="Times New Roman" w:hAnsi="Times New Roman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sz w:val="28"/>
          <w:szCs w:val="28"/>
        </w:rPr>
        <w:t>, где могут:</w:t>
      </w:r>
    </w:p>
    <w:p w:rsidR="00E4301A" w:rsidRPr="008668CB" w:rsidRDefault="00E4301A" w:rsidP="00AD4397">
      <w:pPr>
        <w:numPr>
          <w:ilvl w:val="0"/>
          <w:numId w:val="7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   ознакомиться с ходом занятия, его содержанием, требованиями;</w:t>
      </w:r>
    </w:p>
    <w:p w:rsidR="00E4301A" w:rsidRPr="008668CB" w:rsidRDefault="00E4301A" w:rsidP="00AD4397">
      <w:pPr>
        <w:numPr>
          <w:ilvl w:val="0"/>
          <w:numId w:val="7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   оценить работоспособность своего ребенка, его активность на   занятиях;</w:t>
      </w:r>
    </w:p>
    <w:p w:rsidR="00E4301A" w:rsidRPr="008668CB" w:rsidRDefault="00E4301A" w:rsidP="00AD4397">
      <w:pPr>
        <w:numPr>
          <w:ilvl w:val="0"/>
          <w:numId w:val="7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   посмотреть его умение грамотно, правильно излагать свои мысли;</w:t>
      </w:r>
    </w:p>
    <w:p w:rsidR="00E4301A" w:rsidRPr="008668CB" w:rsidRDefault="00E4301A" w:rsidP="00AD4397">
      <w:pPr>
        <w:numPr>
          <w:ilvl w:val="0"/>
          <w:numId w:val="7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   понять место ребенка в коллективе;</w:t>
      </w:r>
    </w:p>
    <w:p w:rsidR="00E4301A" w:rsidRPr="008668CB" w:rsidRDefault="00E4301A" w:rsidP="00AD4397">
      <w:pPr>
        <w:numPr>
          <w:ilvl w:val="0"/>
          <w:numId w:val="7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  убедиться в объективности выставления ребенку оценок.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</w:r>
      <w:r w:rsidRPr="008668CB">
        <w:rPr>
          <w:rFonts w:ascii="Times New Roman" w:hAnsi="Times New Roman"/>
          <w:sz w:val="28"/>
          <w:szCs w:val="28"/>
        </w:rPr>
        <w:tab/>
      </w:r>
      <w:r w:rsidRPr="008668CB">
        <w:rPr>
          <w:rFonts w:ascii="Times New Roman" w:hAnsi="Times New Roman"/>
          <w:sz w:val="28"/>
          <w:szCs w:val="28"/>
        </w:rPr>
        <w:tab/>
        <w:t xml:space="preserve">3.2.  При заявлении родителей (законных представителей) о желании посетить учебные  занятия директор </w:t>
      </w:r>
      <w:r w:rsidR="00893817">
        <w:rPr>
          <w:rFonts w:ascii="Times New Roman" w:hAnsi="Times New Roman"/>
          <w:sz w:val="28"/>
          <w:szCs w:val="28"/>
        </w:rPr>
        <w:t>МБУ ДО</w:t>
      </w:r>
      <w:r w:rsidRPr="00E4301A">
        <w:rPr>
          <w:rFonts w:ascii="Times New Roman" w:hAnsi="Times New Roman"/>
          <w:sz w:val="28"/>
          <w:szCs w:val="28"/>
        </w:rPr>
        <w:t xml:space="preserve"> «ЦДТ»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8CB">
        <w:rPr>
          <w:rFonts w:ascii="Times New Roman" w:hAnsi="Times New Roman"/>
          <w:sz w:val="28"/>
          <w:szCs w:val="28"/>
        </w:rPr>
        <w:t xml:space="preserve">проводит следующие мероприятия:  </w:t>
      </w:r>
    </w:p>
    <w:p w:rsidR="00E4301A" w:rsidRPr="008668CB" w:rsidRDefault="00E4301A" w:rsidP="00AD4397">
      <w:pPr>
        <w:numPr>
          <w:ilvl w:val="0"/>
          <w:numId w:val="8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принимает заявление от родителей (законных представителей) в письменном виде на посещение </w:t>
      </w:r>
      <w:r>
        <w:rPr>
          <w:rFonts w:ascii="Times New Roman" w:hAnsi="Times New Roman"/>
          <w:sz w:val="28"/>
          <w:szCs w:val="28"/>
        </w:rPr>
        <w:t>занятий;</w:t>
      </w:r>
    </w:p>
    <w:p w:rsidR="00E4301A" w:rsidRPr="008668CB" w:rsidRDefault="00E4301A" w:rsidP="00AD4397">
      <w:pPr>
        <w:numPr>
          <w:ilvl w:val="0"/>
          <w:numId w:val="8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согласовывает день и время посещения занятий по интересующему их предмету в присутствии педагога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8CB">
        <w:rPr>
          <w:rFonts w:ascii="Times New Roman" w:hAnsi="Times New Roman"/>
          <w:sz w:val="28"/>
          <w:szCs w:val="28"/>
        </w:rPr>
        <w:t>(составляет график, если будет посещено не одно занятие, а возможно и у нескольких педагогов);</w:t>
      </w:r>
    </w:p>
    <w:p w:rsidR="00E4301A" w:rsidRPr="008668CB" w:rsidRDefault="00E4301A" w:rsidP="00AD4397">
      <w:pPr>
        <w:numPr>
          <w:ilvl w:val="0"/>
          <w:numId w:val="8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назначает по согласованию с родителями сопровождающего на данное занятие (одного или нескольких из нижеприведенного перечня):</w:t>
      </w:r>
    </w:p>
    <w:p w:rsidR="00E4301A" w:rsidRPr="008668CB" w:rsidRDefault="00AD4397" w:rsidP="00AD4397">
      <w:pPr>
        <w:numPr>
          <w:ilvl w:val="1"/>
          <w:numId w:val="8"/>
        </w:numPr>
        <w:tabs>
          <w:tab w:val="clear" w:pos="2148"/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методиста </w:t>
      </w:r>
      <w:r w:rsidR="00E4301A" w:rsidRPr="008668CB">
        <w:rPr>
          <w:rFonts w:ascii="Times New Roman" w:hAnsi="Times New Roman"/>
          <w:sz w:val="28"/>
          <w:szCs w:val="28"/>
        </w:rPr>
        <w:t xml:space="preserve"> по учебно-воспитательной работе;</w:t>
      </w:r>
    </w:p>
    <w:p w:rsidR="00E4301A" w:rsidRPr="008668CB" w:rsidRDefault="00E4301A" w:rsidP="00AD4397">
      <w:pPr>
        <w:numPr>
          <w:ilvl w:val="1"/>
          <w:numId w:val="8"/>
        </w:numPr>
        <w:tabs>
          <w:tab w:val="clear" w:pos="2148"/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руководителя методического объединения педагогов дополнительного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E4301A" w:rsidRPr="008668CB" w:rsidRDefault="00E4301A" w:rsidP="00AD4397">
      <w:pPr>
        <w:numPr>
          <w:ilvl w:val="1"/>
          <w:numId w:val="8"/>
        </w:numPr>
        <w:tabs>
          <w:tab w:val="clear" w:pos="2148"/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lastRenderedPageBreak/>
        <w:t>опытного педагога, имеющего высшую категорию;</w:t>
      </w:r>
    </w:p>
    <w:p w:rsidR="00E4301A" w:rsidRPr="008668CB" w:rsidRDefault="00AD4397" w:rsidP="00AD4397">
      <w:pPr>
        <w:numPr>
          <w:ilvl w:val="1"/>
          <w:numId w:val="8"/>
        </w:numPr>
        <w:tabs>
          <w:tab w:val="clear" w:pos="2148"/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методиста</w:t>
      </w:r>
      <w:r w:rsidR="00E4301A" w:rsidRPr="008668CB">
        <w:rPr>
          <w:rFonts w:ascii="Times New Roman" w:hAnsi="Times New Roman"/>
          <w:sz w:val="28"/>
          <w:szCs w:val="28"/>
        </w:rPr>
        <w:t xml:space="preserve"> по воспитательной работе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  <w:t>3.3 Родители (законные представители) во время посещения занятий  обязаны:</w:t>
      </w:r>
    </w:p>
    <w:p w:rsidR="00E4301A" w:rsidRPr="008668CB" w:rsidRDefault="00E4301A" w:rsidP="00AD4397">
      <w:pPr>
        <w:numPr>
          <w:ilvl w:val="0"/>
          <w:numId w:val="9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 xml:space="preserve"> не нарушать порядок;</w:t>
      </w:r>
    </w:p>
    <w:p w:rsidR="00E4301A" w:rsidRPr="008668CB" w:rsidRDefault="00E4301A" w:rsidP="00AD4397">
      <w:pPr>
        <w:numPr>
          <w:ilvl w:val="0"/>
          <w:numId w:val="9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не выходить из кабинета до окончания занятий.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  <w:t>3.4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68CB">
        <w:rPr>
          <w:rFonts w:ascii="Times New Roman" w:hAnsi="Times New Roman"/>
          <w:sz w:val="28"/>
          <w:szCs w:val="28"/>
        </w:rPr>
        <w:t xml:space="preserve"> Родители (законные представители) имеют право:</w:t>
      </w:r>
    </w:p>
    <w:p w:rsidR="00E4301A" w:rsidRPr="008668CB" w:rsidRDefault="00E4301A" w:rsidP="00AD4397">
      <w:pPr>
        <w:numPr>
          <w:ilvl w:val="0"/>
          <w:numId w:val="10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участвовать в анализе занятия, высказывать свое мнение;</w:t>
      </w:r>
    </w:p>
    <w:p w:rsidR="00E4301A" w:rsidRPr="008668CB" w:rsidRDefault="00E4301A" w:rsidP="00AD4397">
      <w:pPr>
        <w:numPr>
          <w:ilvl w:val="0"/>
          <w:numId w:val="10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получить консультацию по интересующим их вопросам</w:t>
      </w:r>
    </w:p>
    <w:p w:rsidR="00E4301A" w:rsidRPr="008668CB" w:rsidRDefault="00E4301A" w:rsidP="00AD4397">
      <w:pPr>
        <w:numPr>
          <w:ilvl w:val="0"/>
          <w:numId w:val="1"/>
        </w:num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68CB">
        <w:rPr>
          <w:rFonts w:ascii="Times New Roman" w:hAnsi="Times New Roman"/>
          <w:b/>
          <w:sz w:val="28"/>
          <w:szCs w:val="28"/>
        </w:rPr>
        <w:t xml:space="preserve">Посещение занятий </w:t>
      </w:r>
      <w:r w:rsidR="00893817">
        <w:rPr>
          <w:rFonts w:ascii="Times New Roman" w:hAnsi="Times New Roman"/>
          <w:b/>
          <w:sz w:val="28"/>
          <w:szCs w:val="28"/>
        </w:rPr>
        <w:t>МБУ ДО</w:t>
      </w:r>
      <w:r w:rsidR="00AD4397" w:rsidRPr="00AD4397">
        <w:rPr>
          <w:rFonts w:ascii="Times New Roman" w:hAnsi="Times New Roman"/>
          <w:b/>
          <w:sz w:val="28"/>
          <w:szCs w:val="28"/>
        </w:rPr>
        <w:t xml:space="preserve"> «ЦДТ»</w:t>
      </w:r>
      <w:r w:rsidR="00AD4397">
        <w:rPr>
          <w:rFonts w:ascii="Times New Roman" w:hAnsi="Times New Roman"/>
          <w:b/>
          <w:sz w:val="28"/>
          <w:szCs w:val="28"/>
        </w:rPr>
        <w:t xml:space="preserve"> </w:t>
      </w:r>
      <w:r w:rsidRPr="008668CB">
        <w:rPr>
          <w:rFonts w:ascii="Times New Roman" w:hAnsi="Times New Roman"/>
          <w:b/>
          <w:sz w:val="28"/>
          <w:szCs w:val="28"/>
        </w:rPr>
        <w:t>педагогическими работниками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4.1 Педагоги посещают учебные занятия по графику, составленному на заседании методического объединения педагогов дополнительного образования, заседании методического совета, по графику контроля, утвержденному руководителем Центра детского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  <w:t xml:space="preserve">4.2. Учебные занятия педагога в рамках </w:t>
      </w:r>
      <w:r>
        <w:rPr>
          <w:rFonts w:ascii="Times New Roman" w:hAnsi="Times New Roman"/>
          <w:sz w:val="28"/>
          <w:szCs w:val="28"/>
        </w:rPr>
        <w:t xml:space="preserve">контроля над </w:t>
      </w:r>
      <w:r w:rsidRPr="008668CB">
        <w:rPr>
          <w:rFonts w:ascii="Times New Roman" w:hAnsi="Times New Roman"/>
          <w:sz w:val="28"/>
          <w:szCs w:val="28"/>
        </w:rPr>
        <w:t xml:space="preserve"> образовательным процессом, посещают по графику, составленному совместно с администрацией </w:t>
      </w:r>
      <w:r w:rsidR="00893817">
        <w:rPr>
          <w:rFonts w:ascii="Times New Roman" w:hAnsi="Times New Roman"/>
          <w:sz w:val="28"/>
          <w:szCs w:val="28"/>
        </w:rPr>
        <w:t>МБУ ДО</w:t>
      </w:r>
      <w:r w:rsidR="00AD4397" w:rsidRPr="00AD4397">
        <w:rPr>
          <w:rFonts w:ascii="Times New Roman" w:hAnsi="Times New Roman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sz w:val="28"/>
          <w:szCs w:val="28"/>
        </w:rPr>
        <w:t>, для оказания методической, профессиональной помощи:</w:t>
      </w:r>
    </w:p>
    <w:p w:rsidR="00E4301A" w:rsidRPr="008668CB" w:rsidRDefault="00E4301A" w:rsidP="00AD4397">
      <w:pPr>
        <w:numPr>
          <w:ilvl w:val="0"/>
          <w:numId w:val="1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руководитель методического объединения;</w:t>
      </w:r>
    </w:p>
    <w:p w:rsidR="00E4301A" w:rsidRPr="008668CB" w:rsidRDefault="00E4301A" w:rsidP="00AD4397">
      <w:pPr>
        <w:numPr>
          <w:ilvl w:val="0"/>
          <w:numId w:val="1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опытные педагоги (высшей и первой категории).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  <w:t>4.3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68CB">
        <w:rPr>
          <w:rFonts w:ascii="Times New Roman" w:hAnsi="Times New Roman"/>
          <w:sz w:val="28"/>
          <w:szCs w:val="28"/>
        </w:rPr>
        <w:t xml:space="preserve"> Цель посещения занятий педагогами:</w:t>
      </w:r>
    </w:p>
    <w:p w:rsidR="00E4301A" w:rsidRPr="008668CB" w:rsidRDefault="00E4301A" w:rsidP="00AD4397">
      <w:pPr>
        <w:numPr>
          <w:ilvl w:val="0"/>
          <w:numId w:val="12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развитие профессионального мастерства педагогов, уровня методической работы;</w:t>
      </w:r>
    </w:p>
    <w:p w:rsidR="00E4301A" w:rsidRPr="008668CB" w:rsidRDefault="00E4301A" w:rsidP="00AD4397">
      <w:pPr>
        <w:numPr>
          <w:ilvl w:val="0"/>
          <w:numId w:val="12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повышения уровня освоения учащихся учебных знаний, умений, навыков;</w:t>
      </w:r>
    </w:p>
    <w:p w:rsidR="00E4301A" w:rsidRPr="008668CB" w:rsidRDefault="00E4301A" w:rsidP="00AD4397">
      <w:pPr>
        <w:numPr>
          <w:ilvl w:val="0"/>
          <w:numId w:val="12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повышение качества усвоения учащихся образовательных программ в сфере дополнительного образования;</w:t>
      </w:r>
    </w:p>
    <w:p w:rsidR="00E4301A" w:rsidRPr="008668CB" w:rsidRDefault="00E4301A" w:rsidP="00AD4397">
      <w:pPr>
        <w:numPr>
          <w:ilvl w:val="0"/>
          <w:numId w:val="12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обобщение передового педагогического опыта.</w:t>
      </w:r>
    </w:p>
    <w:p w:rsidR="00E4301A" w:rsidRDefault="00E4301A" w:rsidP="00AD4397">
      <w:pPr>
        <w:tabs>
          <w:tab w:val="left" w:pos="284"/>
        </w:tabs>
        <w:autoSpaceDE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4.4.</w:t>
      </w:r>
      <w:r w:rsidRPr="008668CB">
        <w:rPr>
          <w:rFonts w:ascii="Times New Roman" w:hAnsi="Times New Roman"/>
          <w:color w:val="000000"/>
          <w:sz w:val="28"/>
          <w:szCs w:val="28"/>
        </w:rPr>
        <w:t xml:space="preserve"> Посещающий занятие работник ведет запись результатов наблюдения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301A" w:rsidRPr="008668CB" w:rsidRDefault="00E4301A" w:rsidP="00AD4397">
      <w:pPr>
        <w:tabs>
          <w:tab w:val="left" w:pos="284"/>
        </w:tabs>
        <w:autoSpaceDE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 xml:space="preserve">4.5. Аудио-, видеозаписи и фотосъемки можно делать, не нарушая, ходя занятия и не создавая помехи для восприятия содержания темы обучающимися (если на запись получено разрешение педагога и руководства </w:t>
      </w:r>
      <w:r w:rsidR="00893817">
        <w:rPr>
          <w:rFonts w:ascii="Times New Roman" w:hAnsi="Times New Roman"/>
          <w:color w:val="000000"/>
          <w:sz w:val="28"/>
          <w:szCs w:val="28"/>
        </w:rPr>
        <w:t>МБУ ДО</w:t>
      </w:r>
      <w:r w:rsidR="00AD4397" w:rsidRPr="00AD4397">
        <w:rPr>
          <w:rFonts w:ascii="Times New Roman" w:hAnsi="Times New Roman"/>
          <w:color w:val="000000"/>
          <w:sz w:val="28"/>
          <w:szCs w:val="28"/>
        </w:rPr>
        <w:t xml:space="preserve"> «ЦДТ»</w:t>
      </w:r>
      <w:r w:rsidRPr="008668CB">
        <w:rPr>
          <w:rFonts w:ascii="Times New Roman" w:hAnsi="Times New Roman"/>
          <w:color w:val="000000"/>
          <w:sz w:val="28"/>
          <w:szCs w:val="28"/>
        </w:rPr>
        <w:t>).</w:t>
      </w:r>
    </w:p>
    <w:p w:rsidR="00E4301A" w:rsidRPr="008668CB" w:rsidRDefault="00E4301A" w:rsidP="00AD4397">
      <w:pPr>
        <w:tabs>
          <w:tab w:val="left" w:pos="284"/>
        </w:tabs>
        <w:autoSpaceDE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>4.6. Запрещается ведение аудио-, видеозаписей обучающемуся этой группы.</w:t>
      </w:r>
    </w:p>
    <w:p w:rsidR="00E4301A" w:rsidRPr="008668CB" w:rsidRDefault="00E4301A" w:rsidP="00AD4397">
      <w:pPr>
        <w:tabs>
          <w:tab w:val="left" w:pos="284"/>
        </w:tabs>
        <w:autoSpaceDE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 xml:space="preserve">4.7. По согласованию (и с разрешения) с педагогом и руководством </w:t>
      </w:r>
      <w:r w:rsidR="00893817">
        <w:rPr>
          <w:rFonts w:ascii="Times New Roman" w:hAnsi="Times New Roman"/>
          <w:color w:val="000000"/>
          <w:sz w:val="28"/>
          <w:szCs w:val="28"/>
        </w:rPr>
        <w:t>МБУ ДО</w:t>
      </w:r>
      <w:r w:rsidR="00AD4397" w:rsidRPr="00AD4397">
        <w:rPr>
          <w:rFonts w:ascii="Times New Roman" w:hAnsi="Times New Roman"/>
          <w:color w:val="000000"/>
          <w:sz w:val="28"/>
          <w:szCs w:val="28"/>
        </w:rPr>
        <w:t xml:space="preserve"> «ЦДТ»</w:t>
      </w:r>
      <w:r w:rsidR="00AD4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68CB">
        <w:rPr>
          <w:rFonts w:ascii="Times New Roman" w:hAnsi="Times New Roman"/>
          <w:color w:val="000000"/>
          <w:sz w:val="28"/>
          <w:szCs w:val="28"/>
        </w:rPr>
        <w:t xml:space="preserve">в конце занятия (но не на перемене) </w:t>
      </w:r>
      <w:proofErr w:type="gramStart"/>
      <w:r w:rsidRPr="008668CB">
        <w:rPr>
          <w:rFonts w:ascii="Times New Roman" w:hAnsi="Times New Roman"/>
          <w:color w:val="000000"/>
          <w:sz w:val="28"/>
          <w:szCs w:val="28"/>
        </w:rPr>
        <w:t>посещающий</w:t>
      </w:r>
      <w:proofErr w:type="gramEnd"/>
      <w:r w:rsidRPr="008668CB">
        <w:rPr>
          <w:rFonts w:ascii="Times New Roman" w:hAnsi="Times New Roman"/>
          <w:color w:val="000000"/>
          <w:sz w:val="28"/>
          <w:szCs w:val="28"/>
        </w:rPr>
        <w:t xml:space="preserve"> может задать вопросы обучающимся или предложить выполнить мини-задания.</w:t>
      </w:r>
    </w:p>
    <w:p w:rsidR="00E4301A" w:rsidRPr="008668CB" w:rsidRDefault="00E4301A" w:rsidP="00AD4397">
      <w:pPr>
        <w:tabs>
          <w:tab w:val="left" w:pos="284"/>
        </w:tabs>
        <w:autoSpaceDE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lastRenderedPageBreak/>
        <w:t>4.8. Запрещается изменение хода и структуры занятия по просьбе (требованию) посещающего занятие работника.</w:t>
      </w:r>
    </w:p>
    <w:p w:rsidR="00E4301A" w:rsidRPr="008668CB" w:rsidRDefault="00E4301A" w:rsidP="00AD4397">
      <w:pPr>
        <w:tabs>
          <w:tab w:val="left" w:pos="284"/>
        </w:tabs>
        <w:autoSpaceDE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>4.9. Работнику (работникам), посещающему (им) занятие, в кабинете отводится отдельный стол позади ученических парт. Посетителю не разрешается сидеть за одним столом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68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668C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668CB">
        <w:rPr>
          <w:rFonts w:ascii="Times New Roman" w:hAnsi="Times New Roman"/>
          <w:color w:val="000000"/>
          <w:sz w:val="28"/>
          <w:szCs w:val="28"/>
        </w:rPr>
        <w:t xml:space="preserve"> обучающимися.</w:t>
      </w:r>
    </w:p>
    <w:p w:rsidR="00E4301A" w:rsidRPr="008668CB" w:rsidRDefault="00E4301A" w:rsidP="00AD4397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68CB">
        <w:rPr>
          <w:rFonts w:ascii="Times New Roman" w:hAnsi="Times New Roman"/>
          <w:color w:val="000000"/>
          <w:sz w:val="28"/>
          <w:szCs w:val="28"/>
        </w:rPr>
        <w:t>4.10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668CB">
        <w:rPr>
          <w:rFonts w:ascii="Times New Roman" w:hAnsi="Times New Roman"/>
          <w:color w:val="000000"/>
          <w:sz w:val="28"/>
          <w:szCs w:val="28"/>
        </w:rPr>
        <w:t>Посещающий работник не имеет права задерживать учащихся после окончания занятия.</w:t>
      </w:r>
    </w:p>
    <w:p w:rsidR="00E4301A" w:rsidRPr="008668CB" w:rsidRDefault="00E4301A" w:rsidP="00AD4397">
      <w:pPr>
        <w:tabs>
          <w:tab w:val="left" w:pos="284"/>
          <w:tab w:val="left" w:pos="720"/>
          <w:tab w:val="left" w:pos="900"/>
          <w:tab w:val="left" w:pos="1440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  <w:t>4.11. После посещения учебных занятий проводится собеседование, где  согласовываются выводы по результатам посещения.</w:t>
      </w:r>
    </w:p>
    <w:p w:rsidR="00E4301A" w:rsidRPr="008668CB" w:rsidRDefault="00E4301A" w:rsidP="00AD4397">
      <w:pPr>
        <w:numPr>
          <w:ilvl w:val="0"/>
          <w:numId w:val="1"/>
        </w:num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68CB">
        <w:rPr>
          <w:rFonts w:ascii="Times New Roman" w:hAnsi="Times New Roman"/>
          <w:b/>
          <w:sz w:val="28"/>
          <w:szCs w:val="28"/>
        </w:rPr>
        <w:t>Оформление документов при посещении занятий.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5.1.  Результаты посещения учебных занятий всеми участниками образовательного процесса обязательно оформляется документально.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При посещении занятий администрацией, родителями (законными представителями) в сопровождении администрации анализ фиксируется в тетради посещения занятий данного педагога.</w:t>
      </w:r>
    </w:p>
    <w:p w:rsidR="00E4301A" w:rsidRPr="008668CB" w:rsidRDefault="00E4301A" w:rsidP="00AD4397">
      <w:p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  <w:t>5.2.  При посещении занятий педагогами  анализ фиксируется:</w:t>
      </w:r>
    </w:p>
    <w:p w:rsidR="00E4301A" w:rsidRPr="008668CB" w:rsidRDefault="00E4301A" w:rsidP="00AD4397">
      <w:pPr>
        <w:numPr>
          <w:ilvl w:val="0"/>
          <w:numId w:val="13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в протоколах методических объединений педагогов дополнительного образования;</w:t>
      </w:r>
    </w:p>
    <w:p w:rsidR="00E4301A" w:rsidRPr="008668CB" w:rsidRDefault="00E4301A" w:rsidP="00AD4397">
      <w:pPr>
        <w:numPr>
          <w:ilvl w:val="0"/>
          <w:numId w:val="13"/>
        </w:numPr>
        <w:tabs>
          <w:tab w:val="left" w:pos="72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в тетради посещения занятий данного педагога.</w:t>
      </w:r>
    </w:p>
    <w:p w:rsidR="00E4301A" w:rsidRPr="008668CB" w:rsidRDefault="00E4301A" w:rsidP="00AD4397">
      <w:pPr>
        <w:tabs>
          <w:tab w:val="left" w:pos="180"/>
          <w:tab w:val="left" w:pos="900"/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ab/>
        <w:t xml:space="preserve">       5.3.  В зависимости от значимости для </w:t>
      </w:r>
      <w:r w:rsidR="00893817">
        <w:rPr>
          <w:rFonts w:ascii="Times New Roman" w:hAnsi="Times New Roman"/>
          <w:sz w:val="28"/>
          <w:szCs w:val="28"/>
        </w:rPr>
        <w:t>МБУ ДО</w:t>
      </w:r>
      <w:r w:rsidR="00AD4397" w:rsidRPr="00AD4397">
        <w:rPr>
          <w:rFonts w:ascii="Times New Roman" w:hAnsi="Times New Roman"/>
          <w:sz w:val="28"/>
          <w:szCs w:val="28"/>
        </w:rPr>
        <w:t xml:space="preserve"> «ЦДТ»</w:t>
      </w:r>
      <w:r w:rsidR="00AD4397">
        <w:rPr>
          <w:rFonts w:ascii="Times New Roman" w:hAnsi="Times New Roman"/>
          <w:sz w:val="28"/>
          <w:szCs w:val="28"/>
        </w:rPr>
        <w:t xml:space="preserve"> </w:t>
      </w:r>
      <w:r w:rsidRPr="008668CB">
        <w:rPr>
          <w:rFonts w:ascii="Times New Roman" w:hAnsi="Times New Roman"/>
          <w:sz w:val="28"/>
          <w:szCs w:val="28"/>
        </w:rPr>
        <w:t>результатов посещения уроков пишется справка, которая обсуждается и визируется:</w:t>
      </w:r>
    </w:p>
    <w:p w:rsidR="00E4301A" w:rsidRPr="008668CB" w:rsidRDefault="00E4301A" w:rsidP="00AD4397">
      <w:pPr>
        <w:numPr>
          <w:ilvl w:val="0"/>
          <w:numId w:val="14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на заседании методического объединения педагогов дополнительного образования;</w:t>
      </w:r>
    </w:p>
    <w:p w:rsidR="00E4301A" w:rsidRPr="008668CB" w:rsidRDefault="00E4301A" w:rsidP="00AD4397">
      <w:pPr>
        <w:numPr>
          <w:ilvl w:val="0"/>
          <w:numId w:val="14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на заседании методического совета;</w:t>
      </w:r>
    </w:p>
    <w:p w:rsidR="00E4301A" w:rsidRPr="008668CB" w:rsidRDefault="00E4301A" w:rsidP="00AD4397">
      <w:pPr>
        <w:numPr>
          <w:ilvl w:val="0"/>
          <w:numId w:val="14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совещании при директоре</w:t>
      </w:r>
      <w:r w:rsidRPr="008668CB">
        <w:rPr>
          <w:rFonts w:ascii="Times New Roman" w:hAnsi="Times New Roman"/>
          <w:sz w:val="28"/>
          <w:szCs w:val="28"/>
        </w:rPr>
        <w:t>;</w:t>
      </w:r>
    </w:p>
    <w:p w:rsidR="00E4301A" w:rsidRPr="008668CB" w:rsidRDefault="00E4301A" w:rsidP="00AD4397">
      <w:pPr>
        <w:numPr>
          <w:ilvl w:val="0"/>
          <w:numId w:val="14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CB">
        <w:rPr>
          <w:rFonts w:ascii="Times New Roman" w:hAnsi="Times New Roman"/>
          <w:sz w:val="28"/>
          <w:szCs w:val="28"/>
        </w:rPr>
        <w:t>на педагогическом совете;</w:t>
      </w:r>
    </w:p>
    <w:p w:rsidR="00E4301A" w:rsidRPr="00631682" w:rsidRDefault="00E4301A" w:rsidP="00AD4397">
      <w:pPr>
        <w:numPr>
          <w:ilvl w:val="0"/>
          <w:numId w:val="14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682">
        <w:rPr>
          <w:rFonts w:ascii="Times New Roman" w:hAnsi="Times New Roman"/>
          <w:sz w:val="28"/>
          <w:szCs w:val="28"/>
        </w:rPr>
        <w:t>на родительском собрании.</w:t>
      </w:r>
    </w:p>
    <w:p w:rsidR="006F5438" w:rsidRDefault="006F5438" w:rsidP="00AD4397">
      <w:pPr>
        <w:spacing w:after="0"/>
      </w:pPr>
    </w:p>
    <w:sectPr w:rsidR="006F5438" w:rsidSect="0028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87B"/>
    <w:multiLevelType w:val="hybridMultilevel"/>
    <w:tmpl w:val="9334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50F"/>
    <w:multiLevelType w:val="hybridMultilevel"/>
    <w:tmpl w:val="99A2573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F334A4B"/>
    <w:multiLevelType w:val="hybridMultilevel"/>
    <w:tmpl w:val="EFDC4A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542271F"/>
    <w:multiLevelType w:val="hybridMultilevel"/>
    <w:tmpl w:val="27DC6C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8519BA"/>
    <w:multiLevelType w:val="hybridMultilevel"/>
    <w:tmpl w:val="6DD86C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845CBD"/>
    <w:multiLevelType w:val="hybridMultilevel"/>
    <w:tmpl w:val="1026EE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0C2E73"/>
    <w:multiLevelType w:val="hybridMultilevel"/>
    <w:tmpl w:val="7EC843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40067CA"/>
    <w:multiLevelType w:val="hybridMultilevel"/>
    <w:tmpl w:val="F68AA0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9FF09BE"/>
    <w:multiLevelType w:val="hybridMultilevel"/>
    <w:tmpl w:val="FB0E0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5C761B"/>
    <w:multiLevelType w:val="hybridMultilevel"/>
    <w:tmpl w:val="7826E9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DB9092A"/>
    <w:multiLevelType w:val="hybridMultilevel"/>
    <w:tmpl w:val="ABC660EA"/>
    <w:lvl w:ilvl="0" w:tplc="5B764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C33C">
      <w:numFmt w:val="none"/>
      <w:lvlText w:val=""/>
      <w:lvlJc w:val="left"/>
      <w:pPr>
        <w:tabs>
          <w:tab w:val="num" w:pos="360"/>
        </w:tabs>
      </w:pPr>
    </w:lvl>
    <w:lvl w:ilvl="2" w:tplc="73DA04F0">
      <w:numFmt w:val="none"/>
      <w:lvlText w:val=""/>
      <w:lvlJc w:val="left"/>
      <w:pPr>
        <w:tabs>
          <w:tab w:val="num" w:pos="360"/>
        </w:tabs>
      </w:pPr>
    </w:lvl>
    <w:lvl w:ilvl="3" w:tplc="EE98CB42">
      <w:numFmt w:val="none"/>
      <w:lvlText w:val=""/>
      <w:lvlJc w:val="left"/>
      <w:pPr>
        <w:tabs>
          <w:tab w:val="num" w:pos="360"/>
        </w:tabs>
      </w:pPr>
    </w:lvl>
    <w:lvl w:ilvl="4" w:tplc="32240058">
      <w:numFmt w:val="none"/>
      <w:lvlText w:val=""/>
      <w:lvlJc w:val="left"/>
      <w:pPr>
        <w:tabs>
          <w:tab w:val="num" w:pos="360"/>
        </w:tabs>
      </w:pPr>
    </w:lvl>
    <w:lvl w:ilvl="5" w:tplc="87763E88">
      <w:numFmt w:val="none"/>
      <w:lvlText w:val=""/>
      <w:lvlJc w:val="left"/>
      <w:pPr>
        <w:tabs>
          <w:tab w:val="num" w:pos="360"/>
        </w:tabs>
      </w:pPr>
    </w:lvl>
    <w:lvl w:ilvl="6" w:tplc="78EA2288">
      <w:numFmt w:val="none"/>
      <w:lvlText w:val=""/>
      <w:lvlJc w:val="left"/>
      <w:pPr>
        <w:tabs>
          <w:tab w:val="num" w:pos="360"/>
        </w:tabs>
      </w:pPr>
    </w:lvl>
    <w:lvl w:ilvl="7" w:tplc="3A760AB2">
      <w:numFmt w:val="none"/>
      <w:lvlText w:val=""/>
      <w:lvlJc w:val="left"/>
      <w:pPr>
        <w:tabs>
          <w:tab w:val="num" w:pos="360"/>
        </w:tabs>
      </w:pPr>
    </w:lvl>
    <w:lvl w:ilvl="8" w:tplc="B0DC5F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57E12DA"/>
    <w:multiLevelType w:val="hybridMultilevel"/>
    <w:tmpl w:val="41FCCF52"/>
    <w:lvl w:ilvl="0" w:tplc="CDE450D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0A1CE2"/>
    <w:multiLevelType w:val="hybridMultilevel"/>
    <w:tmpl w:val="980CAED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6B347D7C"/>
    <w:multiLevelType w:val="hybridMultilevel"/>
    <w:tmpl w:val="B8564C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DAE495D"/>
    <w:multiLevelType w:val="hybridMultilevel"/>
    <w:tmpl w:val="4BB262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01A"/>
    <w:rsid w:val="001A6292"/>
    <w:rsid w:val="003323F7"/>
    <w:rsid w:val="0056242A"/>
    <w:rsid w:val="006F5438"/>
    <w:rsid w:val="00710CFA"/>
    <w:rsid w:val="00893817"/>
    <w:rsid w:val="00AD4397"/>
    <w:rsid w:val="00E4301A"/>
    <w:rsid w:val="00E8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1A"/>
    <w:pPr>
      <w:ind w:left="720"/>
      <w:contextualSpacing/>
    </w:pPr>
  </w:style>
  <w:style w:type="table" w:styleId="a4">
    <w:name w:val="Table Grid"/>
    <w:basedOn w:val="a1"/>
    <w:uiPriority w:val="59"/>
    <w:rsid w:val="001A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Нелли</cp:lastModifiedBy>
  <cp:revision>6</cp:revision>
  <dcterms:created xsi:type="dcterms:W3CDTF">2013-11-14T11:04:00Z</dcterms:created>
  <dcterms:modified xsi:type="dcterms:W3CDTF">2016-10-24T13:07:00Z</dcterms:modified>
</cp:coreProperties>
</file>